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0A" w:rsidRPr="00D8300A" w:rsidRDefault="00D8300A" w:rsidP="00D830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300A">
        <w:rPr>
          <w:rFonts w:ascii="Times New Roman" w:hAnsi="Times New Roman" w:cs="Times New Roman"/>
          <w:sz w:val="24"/>
          <w:szCs w:val="24"/>
        </w:rPr>
        <w:t>Результаты конкурса</w:t>
      </w:r>
    </w:p>
    <w:p w:rsidR="00D8300A" w:rsidRPr="00D8300A" w:rsidRDefault="00D8300A" w:rsidP="00D8300A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300A">
        <w:rPr>
          <w:rFonts w:ascii="Times New Roman" w:hAnsi="Times New Roman" w:cs="Times New Roman"/>
          <w:sz w:val="24"/>
          <w:szCs w:val="24"/>
        </w:rPr>
        <w:t>на</w:t>
      </w:r>
      <w:r w:rsidRPr="00D8300A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Pr="00D8300A">
        <w:rPr>
          <w:rFonts w:ascii="Times New Roman" w:hAnsi="Times New Roman" w:cs="Times New Roman"/>
          <w:sz w:val="24"/>
          <w:szCs w:val="24"/>
        </w:rPr>
        <w:t>ие</w:t>
      </w:r>
      <w:r w:rsidRPr="00D8300A">
        <w:rPr>
          <w:rFonts w:ascii="Times New Roman" w:hAnsi="Times New Roman" w:cs="Times New Roman"/>
          <w:sz w:val="24"/>
          <w:szCs w:val="24"/>
        </w:rPr>
        <w:t xml:space="preserve"> в </w:t>
      </w:r>
      <w:r w:rsidRPr="00D8300A">
        <w:rPr>
          <w:rFonts w:ascii="Times New Roman" w:hAnsi="Times New Roman" w:cs="Times New Roman"/>
          <w:bCs w:val="0"/>
          <w:sz w:val="24"/>
          <w:szCs w:val="24"/>
        </w:rPr>
        <w:t xml:space="preserve">резерв управленческих кадров для замещения должностей муниципальной службы Белоярского района, кадровый резерв для замещения вакантных должностей муниципальной службы Белоярского района, </w:t>
      </w:r>
      <w:r w:rsidRPr="00D8300A">
        <w:rPr>
          <w:rFonts w:ascii="Times New Roman" w:hAnsi="Times New Roman" w:cs="Times New Roman"/>
          <w:sz w:val="24"/>
          <w:szCs w:val="24"/>
        </w:rPr>
        <w:t>резерв управленческих кадров организаций для замещения должностей руководителей муниципальны</w:t>
      </w:r>
      <w:bookmarkStart w:id="0" w:name="_GoBack"/>
      <w:bookmarkEnd w:id="0"/>
      <w:r w:rsidRPr="00D8300A">
        <w:rPr>
          <w:rFonts w:ascii="Times New Roman" w:hAnsi="Times New Roman" w:cs="Times New Roman"/>
          <w:sz w:val="24"/>
          <w:szCs w:val="24"/>
        </w:rPr>
        <w:t>х учреждений и муниципальных предприятий Белоярского района</w:t>
      </w:r>
      <w:r w:rsidRPr="00D8300A">
        <w:rPr>
          <w:rFonts w:ascii="Times New Roman" w:hAnsi="Times New Roman" w:cs="Times New Roman"/>
          <w:sz w:val="24"/>
          <w:szCs w:val="24"/>
        </w:rPr>
        <w:t xml:space="preserve"> </w:t>
      </w:r>
      <w:r w:rsidRPr="00D8300A">
        <w:rPr>
          <w:rFonts w:ascii="Times New Roman" w:hAnsi="Times New Roman" w:cs="Times New Roman"/>
          <w:sz w:val="24"/>
          <w:szCs w:val="24"/>
        </w:rPr>
        <w:t>22 мая 2014 года</w:t>
      </w:r>
    </w:p>
    <w:p w:rsidR="00D8300A" w:rsidRPr="00B2705F" w:rsidRDefault="00D8300A" w:rsidP="00D8300A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370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63701">
        <w:rPr>
          <w:bCs w:val="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88"/>
        <w:gridCol w:w="9252"/>
      </w:tblGrid>
      <w:tr w:rsidR="00D8300A" w:rsidRPr="00D8300A" w:rsidTr="00D8300A">
        <w:trPr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A" w:rsidRPr="00D8300A" w:rsidRDefault="00D8300A" w:rsidP="00D83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300A" w:rsidRPr="00D8300A" w:rsidRDefault="00D8300A" w:rsidP="00D8300A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D8300A">
              <w:rPr>
                <w:rFonts w:ascii="Times New Roman" w:hAnsi="Times New Roman" w:cs="Times New Roman"/>
                <w:bCs w:val="0"/>
                <w:sz w:val="24"/>
                <w:szCs w:val="24"/>
              </w:rPr>
              <w:t>п</w:t>
            </w:r>
            <w:proofErr w:type="gramEnd"/>
            <w:r w:rsidRPr="00D8300A">
              <w:rPr>
                <w:rFonts w:ascii="Times New Roman" w:hAnsi="Times New Roman" w:cs="Times New Roman"/>
                <w:bCs w:val="0"/>
                <w:sz w:val="24"/>
                <w:szCs w:val="24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должности, на которую формируется резерв управленческих кадров</w:t>
            </w:r>
          </w:p>
        </w:tc>
      </w:tr>
      <w:tr w:rsidR="00D8300A" w:rsidRPr="00D8300A" w:rsidTr="00D8300A">
        <w:trPr>
          <w:jc w:val="center"/>
        </w:trPr>
        <w:tc>
          <w:tcPr>
            <w:tcW w:w="1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i/>
                <w:sz w:val="24"/>
                <w:szCs w:val="24"/>
              </w:rPr>
              <w:t>Резерв управленческих кадров  для замещения должностей муниципальной службы Белоярского района</w:t>
            </w:r>
          </w:p>
        </w:tc>
      </w:tr>
      <w:tr w:rsidR="00D8300A" w:rsidRPr="00D8300A" w:rsidTr="00D8300A">
        <w:trPr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Кожухов Сергей Алексеевич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управления по транспорту и связи администрации Белоярского района</w:t>
            </w:r>
          </w:p>
        </w:tc>
      </w:tr>
      <w:tr w:rsidR="00D8300A" w:rsidRPr="00D8300A" w:rsidTr="00D8300A">
        <w:trPr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Серебренников Максим Федорович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управления по архитектуре и градостроительству,   главный архитектор администрации Белоярского района</w:t>
            </w:r>
          </w:p>
        </w:tc>
      </w:tr>
      <w:tr w:rsidR="00D8300A" w:rsidRPr="00D8300A" w:rsidTr="00D8300A">
        <w:trPr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8300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Ворожищева</w:t>
            </w:r>
            <w:proofErr w:type="spellEnd"/>
            <w:r w:rsidRPr="00D830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 управления  по местному самоуправлению администрации Белоярского района</w:t>
            </w:r>
          </w:p>
        </w:tc>
      </w:tr>
      <w:tr w:rsidR="00D8300A" w:rsidRPr="00D8300A" w:rsidTr="00D8300A">
        <w:trPr>
          <w:trHeight w:val="518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proofErr w:type="spellStart"/>
            <w:r w:rsidRPr="00D8300A">
              <w:rPr>
                <w:sz w:val="24"/>
                <w:szCs w:val="24"/>
              </w:rPr>
              <w:t>Давлетшина</w:t>
            </w:r>
            <w:proofErr w:type="spellEnd"/>
            <w:r w:rsidRPr="00D8300A">
              <w:rPr>
                <w:sz w:val="24"/>
                <w:szCs w:val="24"/>
              </w:rPr>
              <w:t xml:space="preserve"> Регина </w:t>
            </w:r>
            <w:proofErr w:type="spellStart"/>
            <w:r w:rsidRPr="00D8300A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начальник  управления  по местному самоуправлению администрации Белоярского района</w:t>
            </w:r>
          </w:p>
        </w:tc>
      </w:tr>
      <w:tr w:rsidR="00D8300A" w:rsidRPr="00D8300A" w:rsidTr="00D8300A">
        <w:trPr>
          <w:trHeight w:val="526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proofErr w:type="gramStart"/>
            <w:r w:rsidRPr="00D8300A">
              <w:rPr>
                <w:sz w:val="24"/>
                <w:szCs w:val="24"/>
              </w:rPr>
              <w:t>Плохих</w:t>
            </w:r>
            <w:proofErr w:type="gramEnd"/>
            <w:r w:rsidRPr="00D8300A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</w:tr>
      <w:tr w:rsidR="00D8300A" w:rsidRPr="00D8300A" w:rsidTr="00D8300A">
        <w:trPr>
          <w:trHeight w:val="251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Первухина Марина Александровна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Управляющий делами администрации Белоярского района</w:t>
            </w:r>
          </w:p>
        </w:tc>
      </w:tr>
      <w:tr w:rsidR="00D8300A" w:rsidRPr="00D8300A" w:rsidTr="00D8300A">
        <w:trPr>
          <w:trHeight w:val="293"/>
          <w:jc w:val="center"/>
        </w:trPr>
        <w:tc>
          <w:tcPr>
            <w:tcW w:w="14100" w:type="dxa"/>
            <w:gridSpan w:val="3"/>
          </w:tcPr>
          <w:p w:rsidR="00D8300A" w:rsidRPr="00D8300A" w:rsidRDefault="00D8300A" w:rsidP="00D8300A">
            <w:pPr>
              <w:jc w:val="center"/>
              <w:rPr>
                <w:b/>
                <w:i/>
                <w:sz w:val="24"/>
                <w:szCs w:val="24"/>
              </w:rPr>
            </w:pPr>
            <w:r w:rsidRPr="00D8300A">
              <w:rPr>
                <w:b/>
                <w:bCs/>
                <w:i/>
                <w:sz w:val="24"/>
                <w:szCs w:val="24"/>
              </w:rPr>
              <w:t xml:space="preserve">Кадровый резерв </w:t>
            </w:r>
            <w:r w:rsidRPr="00D8300A">
              <w:rPr>
                <w:b/>
                <w:i/>
                <w:sz w:val="24"/>
                <w:szCs w:val="24"/>
              </w:rPr>
              <w:t>для замещения вакантных  должностей муниципальной службы   Белоярского района</w:t>
            </w:r>
          </w:p>
        </w:tc>
      </w:tr>
      <w:tr w:rsidR="00D8300A" w:rsidRPr="00D8300A" w:rsidTr="00D8300A">
        <w:trPr>
          <w:trHeight w:val="568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 xml:space="preserve"> Жуков Иван Иванович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00A">
              <w:rPr>
                <w:bCs/>
                <w:sz w:val="24"/>
                <w:szCs w:val="24"/>
              </w:rPr>
              <w:t xml:space="preserve">Начальник отдела по организации профилактики правонарушений </w:t>
            </w:r>
            <w:r w:rsidRPr="00D8300A">
              <w:rPr>
                <w:sz w:val="24"/>
                <w:szCs w:val="24"/>
              </w:rPr>
              <w:t>администрации Белоярского района</w:t>
            </w:r>
          </w:p>
        </w:tc>
      </w:tr>
      <w:tr w:rsidR="00D8300A" w:rsidRPr="00D8300A" w:rsidTr="00D8300A">
        <w:trPr>
          <w:trHeight w:val="70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Мурашкин Александр Иванович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bCs/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 xml:space="preserve">Заместитель  </w:t>
            </w:r>
            <w:proofErr w:type="gramStart"/>
            <w:r w:rsidRPr="00D8300A">
              <w:rPr>
                <w:sz w:val="24"/>
                <w:szCs w:val="24"/>
              </w:rPr>
              <w:t>начальника  управления капитального строительства администрации Белоярского района</w:t>
            </w:r>
            <w:proofErr w:type="gramEnd"/>
          </w:p>
        </w:tc>
      </w:tr>
      <w:tr w:rsidR="00D8300A" w:rsidRPr="00D8300A" w:rsidTr="00D8300A">
        <w:trPr>
          <w:trHeight w:val="568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Протасова Наталья Михайловна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bCs/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D8300A">
              <w:rPr>
                <w:sz w:val="24"/>
                <w:szCs w:val="24"/>
              </w:rPr>
              <w:t>начальника  управления капитального строительства администрации Белоярского района</w:t>
            </w:r>
            <w:proofErr w:type="gramEnd"/>
          </w:p>
        </w:tc>
      </w:tr>
      <w:tr w:rsidR="00D8300A" w:rsidRPr="00D8300A" w:rsidTr="00D8300A">
        <w:trPr>
          <w:trHeight w:val="496"/>
          <w:jc w:val="center"/>
        </w:trPr>
        <w:tc>
          <w:tcPr>
            <w:tcW w:w="560" w:type="dxa"/>
            <w:vMerge w:val="restart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288" w:type="dxa"/>
            <w:vMerge w:val="restart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proofErr w:type="spellStart"/>
            <w:r w:rsidRPr="00D8300A">
              <w:rPr>
                <w:sz w:val="24"/>
                <w:szCs w:val="24"/>
              </w:rPr>
              <w:t>Сиунова</w:t>
            </w:r>
            <w:proofErr w:type="spellEnd"/>
            <w:r w:rsidRPr="00D8300A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 xml:space="preserve">Заместитель председателя комитета, начальник </w:t>
            </w:r>
            <w:proofErr w:type="gramStart"/>
            <w:r w:rsidRPr="00D8300A">
              <w:rPr>
                <w:sz w:val="24"/>
                <w:szCs w:val="24"/>
              </w:rPr>
              <w:t>отдела муниципального имущества комитета  муниципальной собственности администрации Белоярского района</w:t>
            </w:r>
            <w:proofErr w:type="gramEnd"/>
          </w:p>
        </w:tc>
      </w:tr>
      <w:tr w:rsidR="00D8300A" w:rsidRPr="00D8300A" w:rsidTr="00D8300A">
        <w:trPr>
          <w:trHeight w:val="490"/>
          <w:jc w:val="center"/>
        </w:trPr>
        <w:tc>
          <w:tcPr>
            <w:tcW w:w="560" w:type="dxa"/>
            <w:vMerge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Заместитель управляющего делами, начальник отдела муниципальной службы управления делами администрации Белоярского района</w:t>
            </w:r>
          </w:p>
        </w:tc>
      </w:tr>
      <w:tr w:rsidR="00D8300A" w:rsidRPr="00D8300A" w:rsidTr="00D8300A">
        <w:trPr>
          <w:trHeight w:val="215"/>
          <w:jc w:val="center"/>
        </w:trPr>
        <w:tc>
          <w:tcPr>
            <w:tcW w:w="560" w:type="dxa"/>
            <w:vMerge w:val="restart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288" w:type="dxa"/>
            <w:vMerge w:val="restart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Татаринова Наталья Александровна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Секретарь административной комиссии администрации Белоярского района</w:t>
            </w:r>
          </w:p>
        </w:tc>
      </w:tr>
      <w:tr w:rsidR="00D8300A" w:rsidRPr="00D8300A" w:rsidTr="00D8300A">
        <w:trPr>
          <w:trHeight w:val="584"/>
          <w:jc w:val="center"/>
        </w:trPr>
        <w:tc>
          <w:tcPr>
            <w:tcW w:w="560" w:type="dxa"/>
            <w:vMerge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Ведущий специалист отдела по труду и социальной политике Комитета по социальной политике администрации Белоярского района</w:t>
            </w:r>
          </w:p>
        </w:tc>
      </w:tr>
      <w:tr w:rsidR="00D8300A" w:rsidRPr="00D8300A" w:rsidTr="00D8300A">
        <w:trPr>
          <w:trHeight w:val="565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 xml:space="preserve"> </w:t>
            </w:r>
            <w:proofErr w:type="spellStart"/>
            <w:r w:rsidRPr="00D8300A">
              <w:rPr>
                <w:sz w:val="24"/>
                <w:szCs w:val="24"/>
              </w:rPr>
              <w:t>Крутовская</w:t>
            </w:r>
            <w:proofErr w:type="spellEnd"/>
            <w:r w:rsidRPr="00D8300A">
              <w:rPr>
                <w:sz w:val="24"/>
                <w:szCs w:val="24"/>
              </w:rPr>
              <w:t xml:space="preserve"> Олеся Степановна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Начальник бюджетного отдела  Комитета по финансам и налоговой политике     администрации Белоярского района</w:t>
            </w:r>
          </w:p>
        </w:tc>
      </w:tr>
      <w:tr w:rsidR="00D8300A" w:rsidRPr="00D8300A" w:rsidTr="00D8300A">
        <w:trPr>
          <w:trHeight w:val="417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proofErr w:type="spellStart"/>
            <w:r w:rsidRPr="00D8300A">
              <w:rPr>
                <w:sz w:val="24"/>
                <w:szCs w:val="24"/>
              </w:rPr>
              <w:t>Хасинаева</w:t>
            </w:r>
            <w:proofErr w:type="spellEnd"/>
            <w:r w:rsidRPr="00D8300A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Начальник бюджетного отдела  Комитета по финансам и налоговой политике     администрации Белоярского района</w:t>
            </w:r>
          </w:p>
        </w:tc>
      </w:tr>
      <w:tr w:rsidR="00D8300A" w:rsidRPr="00D8300A" w:rsidTr="00D8300A">
        <w:trPr>
          <w:trHeight w:val="418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 xml:space="preserve"> Орлова Ольга Николаевна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Начальник отдела прогнозирования доходов и финансов  Комитета по финансам и налоговой политике        администрации Белоярского района</w:t>
            </w:r>
          </w:p>
        </w:tc>
      </w:tr>
      <w:tr w:rsidR="00D8300A" w:rsidRPr="00D8300A" w:rsidTr="00D8300A">
        <w:trPr>
          <w:trHeight w:val="419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 xml:space="preserve">Баженова </w:t>
            </w:r>
            <w:proofErr w:type="spellStart"/>
            <w:r w:rsidRPr="00D8300A">
              <w:rPr>
                <w:sz w:val="24"/>
                <w:szCs w:val="24"/>
              </w:rPr>
              <w:t>Исламия</w:t>
            </w:r>
            <w:proofErr w:type="spellEnd"/>
            <w:r w:rsidRPr="00D8300A">
              <w:rPr>
                <w:sz w:val="24"/>
                <w:szCs w:val="24"/>
              </w:rPr>
              <w:t xml:space="preserve"> </w:t>
            </w:r>
            <w:proofErr w:type="spellStart"/>
            <w:r w:rsidRPr="00D8300A">
              <w:rPr>
                <w:sz w:val="24"/>
                <w:szCs w:val="24"/>
              </w:rPr>
              <w:t>Йосыфовна</w:t>
            </w:r>
            <w:proofErr w:type="spellEnd"/>
            <w:r w:rsidRPr="00D830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Главный специалист управления опеки и попечительства   администрации Белоярского района</w:t>
            </w:r>
          </w:p>
        </w:tc>
      </w:tr>
      <w:tr w:rsidR="00D8300A" w:rsidRPr="00D8300A" w:rsidTr="00D8300A">
        <w:trPr>
          <w:trHeight w:val="569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Иванов Иван Вячеславович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Начальник отдела охраны здоровья и обеспечения безопасности Комитета по образованию администрации Белоярского района</w:t>
            </w:r>
          </w:p>
        </w:tc>
      </w:tr>
      <w:tr w:rsidR="00D8300A" w:rsidRPr="00D8300A" w:rsidTr="00D8300A">
        <w:trPr>
          <w:trHeight w:val="563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 xml:space="preserve"> Балакина Ольга Владимировна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Специалист-эксперт отдела по  информационным ресурсам и защите информации     администрации Белоярского района</w:t>
            </w:r>
          </w:p>
        </w:tc>
      </w:tr>
      <w:tr w:rsidR="00D8300A" w:rsidRPr="00D8300A" w:rsidTr="00D8300A">
        <w:trPr>
          <w:trHeight w:val="449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 xml:space="preserve"> </w:t>
            </w:r>
            <w:proofErr w:type="spellStart"/>
            <w:r w:rsidRPr="00D8300A">
              <w:rPr>
                <w:sz w:val="24"/>
                <w:szCs w:val="24"/>
              </w:rPr>
              <w:t>Волосюк</w:t>
            </w:r>
            <w:proofErr w:type="spellEnd"/>
            <w:r w:rsidRPr="00D8300A">
              <w:rPr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Главный специалист отдела по  информационным ресурсам и защите информации     администрации Белоярского района</w:t>
            </w:r>
          </w:p>
        </w:tc>
      </w:tr>
      <w:tr w:rsidR="00D8300A" w:rsidRPr="00D8300A" w:rsidTr="00D8300A">
        <w:trPr>
          <w:trHeight w:val="423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proofErr w:type="spellStart"/>
            <w:r w:rsidRPr="00D8300A">
              <w:rPr>
                <w:sz w:val="24"/>
                <w:szCs w:val="24"/>
              </w:rPr>
              <w:t>Корягина</w:t>
            </w:r>
            <w:proofErr w:type="spellEnd"/>
            <w:r w:rsidRPr="00D8300A">
              <w:rPr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Начальник отдела развития предпринимательства и потребительского рынка      администрации Белоярского района</w:t>
            </w:r>
          </w:p>
        </w:tc>
      </w:tr>
      <w:tr w:rsidR="00D8300A" w:rsidRPr="00D8300A" w:rsidTr="00D8300A">
        <w:trPr>
          <w:trHeight w:val="527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 xml:space="preserve"> Рязанова Елена Леонидовна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Начальник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D8300A" w:rsidRPr="00D8300A" w:rsidTr="00D8300A">
        <w:trPr>
          <w:trHeight w:val="211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Алиева Наталья Сергеевна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Заместитель председ</w:t>
            </w:r>
            <w:r>
              <w:rPr>
                <w:sz w:val="24"/>
                <w:szCs w:val="24"/>
              </w:rPr>
              <w:t xml:space="preserve">ателя комитета по культуре </w:t>
            </w:r>
            <w:r w:rsidRPr="00D8300A">
              <w:rPr>
                <w:sz w:val="24"/>
                <w:szCs w:val="24"/>
              </w:rPr>
              <w:t>администрации Белоярского района</w:t>
            </w:r>
          </w:p>
        </w:tc>
      </w:tr>
      <w:tr w:rsidR="00D8300A" w:rsidRPr="00D8300A" w:rsidTr="00D8300A">
        <w:trPr>
          <w:trHeight w:val="547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proofErr w:type="spellStart"/>
            <w:r w:rsidRPr="00D8300A">
              <w:rPr>
                <w:sz w:val="24"/>
                <w:szCs w:val="24"/>
              </w:rPr>
              <w:t>Маккамбаева</w:t>
            </w:r>
            <w:proofErr w:type="spellEnd"/>
            <w:r w:rsidRPr="00D8300A">
              <w:rPr>
                <w:sz w:val="24"/>
                <w:szCs w:val="24"/>
              </w:rPr>
              <w:t xml:space="preserve"> Лала </w:t>
            </w:r>
            <w:proofErr w:type="spellStart"/>
            <w:r w:rsidRPr="00D8300A">
              <w:rPr>
                <w:sz w:val="24"/>
                <w:szCs w:val="24"/>
              </w:rPr>
              <w:t>Жалалидиновна</w:t>
            </w:r>
            <w:proofErr w:type="spellEnd"/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Начальник отдела   прогнозирования доходов и финансов Комитета по финансам и налоговой политике администрации Белоярского района</w:t>
            </w:r>
          </w:p>
        </w:tc>
      </w:tr>
      <w:tr w:rsidR="00D8300A" w:rsidRPr="00D8300A" w:rsidTr="00D8300A">
        <w:trPr>
          <w:trHeight w:val="555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 xml:space="preserve">Воробьева Ирина Николаевна 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Ведущий специалист  отдела  по учету и отчетности  Комитета по финансам и налоговой политике        администрации Белоярского района</w:t>
            </w:r>
          </w:p>
        </w:tc>
      </w:tr>
      <w:tr w:rsidR="00D8300A" w:rsidRPr="00D8300A" w:rsidTr="00D8300A">
        <w:trPr>
          <w:trHeight w:val="421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Тарасова Виктория Викторовна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Ведущий специалист  бюджетного отдела    Комитета по финансам и налоговой политике        администрации Белоярского района</w:t>
            </w:r>
          </w:p>
        </w:tc>
      </w:tr>
      <w:tr w:rsidR="00D8300A" w:rsidRPr="00D8300A" w:rsidTr="00D8300A">
        <w:trPr>
          <w:trHeight w:val="124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proofErr w:type="spellStart"/>
            <w:r w:rsidRPr="00D8300A">
              <w:rPr>
                <w:sz w:val="24"/>
                <w:szCs w:val="24"/>
              </w:rPr>
              <w:t>Углицкая</w:t>
            </w:r>
            <w:proofErr w:type="spellEnd"/>
            <w:r w:rsidRPr="00D8300A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Начальник    отдела муниципального заказа администрации Белоярского района</w:t>
            </w:r>
          </w:p>
        </w:tc>
      </w:tr>
      <w:tr w:rsidR="00D8300A" w:rsidRPr="00D8300A" w:rsidTr="00D8300A">
        <w:trPr>
          <w:trHeight w:val="564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proofErr w:type="spellStart"/>
            <w:r w:rsidRPr="00D8300A">
              <w:rPr>
                <w:sz w:val="24"/>
                <w:szCs w:val="24"/>
              </w:rPr>
              <w:t>Ардынцова</w:t>
            </w:r>
            <w:proofErr w:type="spellEnd"/>
            <w:r w:rsidRPr="00D8300A">
              <w:rPr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>Ведущий специалист отдела по труду и социальной политике Комитета по социальной политике администрации Белоярского района</w:t>
            </w:r>
          </w:p>
        </w:tc>
      </w:tr>
      <w:tr w:rsidR="00D8300A" w:rsidRPr="00D8300A" w:rsidTr="00D8300A">
        <w:trPr>
          <w:trHeight w:val="564"/>
          <w:jc w:val="center"/>
        </w:trPr>
        <w:tc>
          <w:tcPr>
            <w:tcW w:w="14100" w:type="dxa"/>
            <w:gridSpan w:val="3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lastRenderedPageBreak/>
              <w:t xml:space="preserve">Резерв управленческих кадров организаций </w:t>
            </w:r>
            <w:r w:rsidRPr="00D8300A">
              <w:rPr>
                <w:rFonts w:ascii="Times New Roman" w:hAnsi="Times New Roman" w:cs="Times New Roman"/>
                <w:i/>
                <w:sz w:val="24"/>
                <w:szCs w:val="24"/>
              </w:rPr>
              <w:t>для замещения должностей руководителей  муниципальных учреждений и муниципальных предприятий Белоярского района</w:t>
            </w:r>
          </w:p>
        </w:tc>
      </w:tr>
      <w:tr w:rsidR="00D8300A" w:rsidRPr="00D8300A" w:rsidTr="00D8300A">
        <w:trPr>
          <w:trHeight w:val="547"/>
          <w:jc w:val="center"/>
        </w:trPr>
        <w:tc>
          <w:tcPr>
            <w:tcW w:w="560" w:type="dxa"/>
          </w:tcPr>
          <w:p w:rsidR="00D8300A" w:rsidRPr="00D8300A" w:rsidRDefault="00D8300A" w:rsidP="00D830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30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88" w:type="dxa"/>
            <w:vAlign w:val="center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proofErr w:type="spellStart"/>
            <w:r w:rsidRPr="00D8300A">
              <w:rPr>
                <w:sz w:val="24"/>
                <w:szCs w:val="24"/>
              </w:rPr>
              <w:t>Крючкова</w:t>
            </w:r>
            <w:proofErr w:type="spellEnd"/>
            <w:r w:rsidRPr="00D8300A"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9252" w:type="dxa"/>
          </w:tcPr>
          <w:p w:rsidR="00D8300A" w:rsidRPr="00D8300A" w:rsidRDefault="00D8300A" w:rsidP="00D8300A">
            <w:pPr>
              <w:jc w:val="center"/>
              <w:rPr>
                <w:sz w:val="24"/>
                <w:szCs w:val="24"/>
              </w:rPr>
            </w:pPr>
            <w:r w:rsidRPr="00D8300A">
              <w:rPr>
                <w:sz w:val="24"/>
                <w:szCs w:val="24"/>
              </w:rPr>
              <w:t xml:space="preserve">директор муниципального  автономного образовательного учреждения Белоярского района «Общеобразовательная средняя (полная) школа  </w:t>
            </w:r>
            <w:proofErr w:type="spellStart"/>
            <w:r w:rsidRPr="00D8300A">
              <w:rPr>
                <w:sz w:val="24"/>
                <w:szCs w:val="24"/>
              </w:rPr>
              <w:t>п</w:t>
            </w:r>
            <w:proofErr w:type="gramStart"/>
            <w:r w:rsidRPr="00D8300A">
              <w:rPr>
                <w:sz w:val="24"/>
                <w:szCs w:val="24"/>
              </w:rPr>
              <w:t>.С</w:t>
            </w:r>
            <w:proofErr w:type="gramEnd"/>
            <w:r w:rsidRPr="00D8300A">
              <w:rPr>
                <w:sz w:val="24"/>
                <w:szCs w:val="24"/>
              </w:rPr>
              <w:t>орум</w:t>
            </w:r>
            <w:proofErr w:type="spellEnd"/>
            <w:r w:rsidRPr="00D8300A">
              <w:rPr>
                <w:sz w:val="24"/>
                <w:szCs w:val="24"/>
              </w:rPr>
              <w:t>»</w:t>
            </w:r>
          </w:p>
        </w:tc>
      </w:tr>
    </w:tbl>
    <w:p w:rsidR="00D8300A" w:rsidRDefault="00D8300A" w:rsidP="00D8300A">
      <w:pPr>
        <w:jc w:val="center"/>
      </w:pPr>
    </w:p>
    <w:p w:rsidR="00D8300A" w:rsidRPr="00136641" w:rsidRDefault="00D8300A" w:rsidP="00D8300A">
      <w:pPr>
        <w:jc w:val="center"/>
      </w:pPr>
    </w:p>
    <w:p w:rsidR="00D8300A" w:rsidRPr="00D163EF" w:rsidRDefault="00D8300A" w:rsidP="00D8300A">
      <w:pPr>
        <w:jc w:val="center"/>
      </w:pPr>
      <w:r>
        <w:t>______________</w:t>
      </w:r>
    </w:p>
    <w:p w:rsidR="009E11F4" w:rsidRDefault="009E11F4"/>
    <w:sectPr w:rsidR="009E11F4" w:rsidSect="00C97A47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0A"/>
    <w:rsid w:val="009E11F4"/>
    <w:rsid w:val="00D8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3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3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718</Words>
  <Characters>4098</Characters>
  <Application>Microsoft Office Word</Application>
  <DocSecurity>0</DocSecurity>
  <Lines>34</Lines>
  <Paragraphs>9</Paragraphs>
  <ScaleCrop>false</ScaleCrop>
  <Company>*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2017-11-24T05:49:00Z</dcterms:created>
  <dcterms:modified xsi:type="dcterms:W3CDTF">2017-11-24T06:00:00Z</dcterms:modified>
</cp:coreProperties>
</file>